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5C0B1" w14:textId="77777777" w:rsidR="00A325F8" w:rsidRDefault="00000000">
      <w:pPr>
        <w:jc w:val="center"/>
        <w:rPr>
          <w:rFonts w:hint="eastAsia"/>
        </w:rPr>
      </w:pPr>
      <w:r>
        <w:rPr>
          <w:b/>
          <w:color w:val="B66D70"/>
          <w:sz w:val="20"/>
        </w:rPr>
        <w:t>DER GANZ NORMALE WAHNSINN</w:t>
      </w:r>
    </w:p>
    <w:p w14:paraId="475E1F3E" w14:textId="77777777" w:rsidR="00A325F8" w:rsidRDefault="00000000">
      <w:pPr>
        <w:jc w:val="center"/>
        <w:rPr>
          <w:rFonts w:hint="eastAsia"/>
        </w:rPr>
      </w:pPr>
      <w:r>
        <w:rPr>
          <w:b/>
          <w:sz w:val="44"/>
        </w:rPr>
        <w:t>Bleiben oder Gehen?</w:t>
      </w:r>
    </w:p>
    <w:p w14:paraId="00E1584E" w14:textId="77777777" w:rsidR="00A325F8" w:rsidRDefault="00000000">
      <w:pPr>
        <w:jc w:val="center"/>
        <w:rPr>
          <w:rFonts w:hint="eastAsia"/>
        </w:rPr>
      </w:pPr>
      <w:r>
        <w:rPr>
          <w:i/>
          <w:color w:val="666666"/>
          <w:sz w:val="24"/>
        </w:rPr>
        <w:t>Ein Entscheidungsbogen ohne Entscheidungsvorgabe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A325F8" w14:paraId="6A10FB1F" w14:textId="77777777">
        <w:trPr>
          <w:jc w:val="center"/>
        </w:trPr>
        <w:tc>
          <w:tcPr>
            <w:tcW w:w="5100" w:type="dxa"/>
            <w:shd w:val="clear" w:color="auto" w:fill="F7EEEE"/>
          </w:tcPr>
          <w:p w14:paraId="60056673" w14:textId="77777777" w:rsidR="00A325F8" w:rsidRDefault="00000000">
            <w:pPr>
              <w:rPr>
                <w:rFonts w:hint="eastAsia"/>
              </w:rPr>
            </w:pPr>
            <w:r>
              <w:t>Name: ______________________________</w:t>
            </w:r>
          </w:p>
        </w:tc>
        <w:tc>
          <w:tcPr>
            <w:tcW w:w="5100" w:type="dxa"/>
            <w:shd w:val="clear" w:color="auto" w:fill="F7EEEE"/>
          </w:tcPr>
          <w:p w14:paraId="4A3839DF" w14:textId="77777777" w:rsidR="00A325F8" w:rsidRDefault="00000000">
            <w:pPr>
              <w:rPr>
                <w:rFonts w:hint="eastAsia"/>
              </w:rPr>
            </w:pPr>
            <w:r>
              <w:t>Datum: _____________________________</w:t>
            </w:r>
          </w:p>
        </w:tc>
      </w:tr>
    </w:tbl>
    <w:p w14:paraId="287ECFAC" w14:textId="77777777" w:rsidR="00A325F8" w:rsidRDefault="00000000">
      <w:pPr>
        <w:rPr>
          <w:rFonts w:hint="eastAsia"/>
        </w:rPr>
      </w:pPr>
      <w:r>
        <w:rPr>
          <w:color w:val="666666"/>
        </w:rPr>
        <w:t>Dieser Bogen soll dir nicht sagen, ob du bleiben oder gehen sollst. Er hilft dir zu erkennen, welche Wünsche, Ängste, Hoffnungen und tatsächlichen Erfahrungen deine Entscheidung beeinflussen.</w:t>
      </w:r>
    </w:p>
    <w:p w14:paraId="23F1B32E" w14:textId="77777777" w:rsidR="00A325F8" w:rsidRDefault="00000000">
      <w:pPr>
        <w:pStyle w:val="berschrift1"/>
      </w:pPr>
      <w:r>
        <w:t>Was zieht mich zum Bleiben?</w:t>
      </w:r>
    </w:p>
    <w:p w14:paraId="0A73C04F" w14:textId="77777777" w:rsidR="00A325F8" w:rsidRDefault="00000000">
      <w:pPr>
        <w:rPr>
          <w:rFonts w:hint="eastAsia"/>
        </w:rPr>
      </w:pPr>
      <w:r>
        <w:rPr>
          <w:b/>
        </w:rPr>
        <w:t>Was hält mich momentan in der Beziehung?</w:t>
      </w:r>
    </w:p>
    <w:p w14:paraId="15A54CF3" w14:textId="77777777" w:rsidR="00A325F8" w:rsidRDefault="00000000">
      <w:pPr>
        <w:rPr>
          <w:rFonts w:hint="eastAsia"/>
        </w:rPr>
      </w:pPr>
      <w:r>
        <w:t>☐ Liebe</w:t>
      </w:r>
    </w:p>
    <w:p w14:paraId="0185CD3D" w14:textId="77777777" w:rsidR="00A325F8" w:rsidRDefault="00000000">
      <w:pPr>
        <w:rPr>
          <w:rFonts w:hint="eastAsia"/>
        </w:rPr>
      </w:pPr>
      <w:r>
        <w:t>☐ Hoffnung auf Veränderung</w:t>
      </w:r>
    </w:p>
    <w:p w14:paraId="051F512A" w14:textId="77777777" w:rsidR="00A325F8" w:rsidRDefault="00000000">
      <w:pPr>
        <w:rPr>
          <w:rFonts w:hint="eastAsia"/>
        </w:rPr>
      </w:pPr>
      <w:r>
        <w:t>☐ Angst vor dem Alleinsein</w:t>
      </w:r>
    </w:p>
    <w:p w14:paraId="1D796DFC" w14:textId="77777777" w:rsidR="00A325F8" w:rsidRDefault="00000000">
      <w:pPr>
        <w:rPr>
          <w:rFonts w:hint="eastAsia"/>
        </w:rPr>
      </w:pPr>
      <w:r>
        <w:t>☐ Kinder/Familie</w:t>
      </w:r>
    </w:p>
    <w:p w14:paraId="567D2496" w14:textId="77777777" w:rsidR="00A325F8" w:rsidRDefault="00000000">
      <w:pPr>
        <w:rPr>
          <w:rFonts w:hint="eastAsia"/>
        </w:rPr>
      </w:pPr>
      <w:r>
        <w:t>☐ Finanzielle Gründe</w:t>
      </w:r>
    </w:p>
    <w:p w14:paraId="19F16659" w14:textId="77777777" w:rsidR="00A325F8" w:rsidRDefault="00000000">
      <w:pPr>
        <w:rPr>
          <w:rFonts w:hint="eastAsia"/>
        </w:rPr>
      </w:pPr>
      <w:r>
        <w:t>☐ Gewohnheit</w:t>
      </w:r>
    </w:p>
    <w:p w14:paraId="5CF02A04" w14:textId="77777777" w:rsidR="00A325F8" w:rsidRDefault="00000000">
      <w:pPr>
        <w:rPr>
          <w:rFonts w:hint="eastAsia"/>
        </w:rPr>
      </w:pPr>
      <w:r>
        <w:t>☐ Schuldgefühl</w:t>
      </w:r>
    </w:p>
    <w:p w14:paraId="0488B273" w14:textId="77777777" w:rsidR="00A325F8" w:rsidRDefault="00000000">
      <w:pPr>
        <w:rPr>
          <w:rFonts w:hint="eastAsia"/>
        </w:rPr>
      </w:pPr>
      <w:r>
        <w:t>☐ Gemeinsame Vergangenheit</w:t>
      </w:r>
    </w:p>
    <w:p w14:paraId="0B3294D6" w14:textId="77777777" w:rsidR="00A325F8" w:rsidRDefault="00000000">
      <w:pPr>
        <w:rPr>
          <w:rFonts w:hint="eastAsia"/>
        </w:rPr>
      </w:pPr>
      <w:r>
        <w:t>☐ Etwas anderes</w:t>
      </w:r>
    </w:p>
    <w:p w14:paraId="2E848BEB" w14:textId="77777777" w:rsidR="00A325F8" w:rsidRDefault="00000000">
      <w:pPr>
        <w:rPr>
          <w:rFonts w:hint="eastAsia"/>
        </w:rPr>
      </w:pPr>
      <w:r>
        <w:rPr>
          <w:b/>
        </w:rPr>
        <w:t>Was würde ich am meisten vermissen?</w:t>
      </w:r>
    </w:p>
    <w:p w14:paraId="2DF8765C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FE185E8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9DAF0FE" w14:textId="77777777" w:rsidR="00A325F8" w:rsidRDefault="00000000">
      <w:pPr>
        <w:rPr>
          <w:rFonts w:hint="eastAsia"/>
        </w:rPr>
      </w:pPr>
      <w:r>
        <w:rPr>
          <w:b/>
        </w:rPr>
        <w:t>Was glaube ich zu verlieren, wenn ich gehe?</w:t>
      </w:r>
    </w:p>
    <w:p w14:paraId="5F5C26B3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D45868E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F47D426" w14:textId="77777777" w:rsidR="00A325F8" w:rsidRDefault="00000000">
      <w:pPr>
        <w:pStyle w:val="berschrift1"/>
      </w:pPr>
      <w:r>
        <w:t>Was zieht mich zum Gehen?</w:t>
      </w:r>
    </w:p>
    <w:p w14:paraId="21A27246" w14:textId="77777777" w:rsidR="00A325F8" w:rsidRDefault="00000000">
      <w:pPr>
        <w:rPr>
          <w:rFonts w:hint="eastAsia"/>
        </w:rPr>
      </w:pPr>
      <w:r>
        <w:rPr>
          <w:b/>
        </w:rPr>
        <w:t>Was belastet mich am stärksten?</w:t>
      </w:r>
    </w:p>
    <w:p w14:paraId="7006B14E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BCD0149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2B7226B" w14:textId="77777777" w:rsidR="00A325F8" w:rsidRDefault="00000000">
      <w:pPr>
        <w:rPr>
          <w:rFonts w:hint="eastAsia"/>
        </w:rPr>
      </w:pPr>
      <w:r>
        <w:rPr>
          <w:b/>
        </w:rPr>
        <w:t>Welche Situation wiederholt sich, obwohl wir schon darüber gesprochen haben?</w:t>
      </w:r>
    </w:p>
    <w:p w14:paraId="16B00EA2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B2E1352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1A83304" w14:textId="77777777" w:rsidR="00A325F8" w:rsidRDefault="00000000">
      <w:pPr>
        <w:rPr>
          <w:rFonts w:hint="eastAsia"/>
        </w:rPr>
      </w:pPr>
      <w:r>
        <w:rPr>
          <w:b/>
        </w:rPr>
        <w:t>Welche Grenze wurde für mich bereits überschritten?</w:t>
      </w:r>
    </w:p>
    <w:p w14:paraId="1CB9EE9B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4037518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3AFE9D1" w14:textId="77777777" w:rsidR="00A325F8" w:rsidRDefault="00000000">
      <w:pPr>
        <w:pStyle w:val="berschrift1"/>
      </w:pPr>
      <w:r>
        <w:t>Angst oder Wunsch?</w:t>
      </w:r>
    </w:p>
    <w:p w14:paraId="7EA9D76E" w14:textId="77777777" w:rsidR="00A325F8" w:rsidRDefault="00000000">
      <w:pPr>
        <w:rPr>
          <w:rFonts w:hint="eastAsia"/>
        </w:rPr>
      </w:pPr>
      <w:r>
        <w:rPr>
          <w:b/>
        </w:rPr>
        <w:t>Wenn ich keine Angst vor den Konsequenzen hätte: Was würde ich mir wünschen?</w:t>
      </w:r>
    </w:p>
    <w:p w14:paraId="54BA955D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lastRenderedPageBreak/>
        <w:t>________________________________________________________________________________</w:t>
      </w:r>
    </w:p>
    <w:p w14:paraId="1500FB1D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1AE3158" w14:textId="77777777" w:rsidR="00A325F8" w:rsidRDefault="00000000">
      <w:pPr>
        <w:rPr>
          <w:rFonts w:hint="eastAsia"/>
        </w:rPr>
      </w:pPr>
      <w:r>
        <w:rPr>
          <w:b/>
        </w:rPr>
        <w:t>Wenn ich wüsste, dass ich auch allein ein gutes Leben führen kann: Was würde sich an meiner Entscheidung verändern?</w:t>
      </w:r>
    </w:p>
    <w:p w14:paraId="72A7E471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DF3BD56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AB35080" w14:textId="77777777" w:rsidR="00A325F8" w:rsidRDefault="00000000">
      <w:pPr>
        <w:rPr>
          <w:rFonts w:hint="eastAsia"/>
        </w:rPr>
      </w:pPr>
      <w:r>
        <w:rPr>
          <w:b/>
        </w:rPr>
        <w:t>Welche Entscheidung würde ich aus Liebe zu mir selbst treffen - ohne sie heute schon treffen zu müssen?</w:t>
      </w:r>
    </w:p>
    <w:p w14:paraId="4C242A8C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2811401" w14:textId="77777777" w:rsidR="00A325F8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sectPr w:rsidR="00A325F8" w:rsidSect="00034616">
      <w:foot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504BD" w14:textId="77777777" w:rsidR="00D658D5" w:rsidRDefault="00D658D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74218EF" w14:textId="77777777" w:rsidR="00D658D5" w:rsidRDefault="00D658D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741F1" w14:textId="77777777" w:rsidR="00A325F8" w:rsidRDefault="00000000">
    <w:pPr>
      <w:pStyle w:val="Fuzeile"/>
      <w:jc w:val="center"/>
      <w:rPr>
        <w:rFonts w:hint="eastAsia"/>
      </w:rPr>
    </w:pPr>
    <w:r>
      <w:rPr>
        <w:color w:val="777777"/>
        <w:sz w:val="15"/>
      </w:rPr>
      <w:t>Sandra Gründhammer · Coaching-</w:t>
    </w:r>
    <w:proofErr w:type="spellStart"/>
    <w:r>
      <w:rPr>
        <w:color w:val="777777"/>
        <w:sz w:val="15"/>
      </w:rPr>
      <w:t>Selbstreflexion</w:t>
    </w:r>
    <w:proofErr w:type="spellEnd"/>
    <w:r>
      <w:rPr>
        <w:color w:val="777777"/>
        <w:sz w:val="15"/>
      </w:rPr>
      <w:t xml:space="preserve"> · Kein </w:t>
    </w:r>
    <w:proofErr w:type="spellStart"/>
    <w:r>
      <w:rPr>
        <w:color w:val="777777"/>
        <w:sz w:val="15"/>
      </w:rPr>
      <w:t>diagnostischer</w:t>
    </w:r>
    <w:proofErr w:type="spellEnd"/>
    <w:r>
      <w:rPr>
        <w:color w:val="777777"/>
        <w:sz w:val="15"/>
      </w:rPr>
      <w:t xml:space="preserve"> Test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0842B" w14:textId="77777777" w:rsidR="00D658D5" w:rsidRDefault="00D658D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407FBEA" w14:textId="77777777" w:rsidR="00D658D5" w:rsidRDefault="00D658D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0285105">
    <w:abstractNumId w:val="8"/>
  </w:num>
  <w:num w:numId="2" w16cid:durableId="1565331952">
    <w:abstractNumId w:val="6"/>
  </w:num>
  <w:num w:numId="3" w16cid:durableId="514149412">
    <w:abstractNumId w:val="5"/>
  </w:num>
  <w:num w:numId="4" w16cid:durableId="2142310094">
    <w:abstractNumId w:val="4"/>
  </w:num>
  <w:num w:numId="5" w16cid:durableId="1137531778">
    <w:abstractNumId w:val="7"/>
  </w:num>
  <w:num w:numId="6" w16cid:durableId="97608944">
    <w:abstractNumId w:val="3"/>
  </w:num>
  <w:num w:numId="7" w16cid:durableId="1147042747">
    <w:abstractNumId w:val="2"/>
  </w:num>
  <w:num w:numId="8" w16cid:durableId="732968280">
    <w:abstractNumId w:val="1"/>
  </w:num>
  <w:num w:numId="9" w16cid:durableId="1135559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06D55"/>
    <w:rsid w:val="0086722B"/>
    <w:rsid w:val="00A325F8"/>
    <w:rsid w:val="00AA1D8D"/>
    <w:rsid w:val="00B47730"/>
    <w:rsid w:val="00CB0664"/>
    <w:rsid w:val="00D658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843524"/>
  <w14:defaultImageDpi w14:val="300"/>
  <w15:docId w15:val="{F9E789EF-DB08-49B3-A7DD-EE97A4EF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92929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Gründhammer</cp:lastModifiedBy>
  <cp:revision>2</cp:revision>
  <dcterms:created xsi:type="dcterms:W3CDTF">2026-09-18T16:54:00Z</dcterms:created>
  <dcterms:modified xsi:type="dcterms:W3CDTF">2026-09-18T16:54:00Z</dcterms:modified>
  <cp:category/>
</cp:coreProperties>
</file>